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08" w:rsidRDefault="00720808" w:rsidP="00720808">
      <w:pPr>
        <w:jc w:val="center"/>
        <w:rPr>
          <w:b/>
          <w:sz w:val="24"/>
        </w:rPr>
      </w:pPr>
      <w:r w:rsidRPr="00720808">
        <w:rPr>
          <w:b/>
          <w:sz w:val="24"/>
        </w:rPr>
        <w:t>Financial Report Scavenger H</w:t>
      </w:r>
      <w:r w:rsidRPr="00720808">
        <w:rPr>
          <w:b/>
          <w:sz w:val="24"/>
        </w:rPr>
        <w:t>unt</w:t>
      </w:r>
    </w:p>
    <w:p w:rsidR="00081FCE" w:rsidRDefault="00A769AE" w:rsidP="00720808">
      <w:pPr>
        <w:jc w:val="center"/>
      </w:pPr>
      <w:r>
        <w:t>Real County Extension Center</w:t>
      </w:r>
    </w:p>
    <w:p w:rsidR="00720808" w:rsidRDefault="00720808" w:rsidP="00720808">
      <w:pPr>
        <w:jc w:val="center"/>
      </w:pPr>
    </w:p>
    <w:p w:rsidR="00A769AE" w:rsidRDefault="00A769AE" w:rsidP="00720808">
      <w:pPr>
        <w:pStyle w:val="ListParagraph"/>
        <w:numPr>
          <w:ilvl w:val="0"/>
          <w:numId w:val="1"/>
        </w:numPr>
        <w:spacing w:line="480" w:lineRule="auto"/>
      </w:pPr>
      <w:r>
        <w:t>What is the current balance in the checking account?  ___________________</w:t>
      </w:r>
    </w:p>
    <w:p w:rsidR="00A769AE" w:rsidRDefault="00A769AE" w:rsidP="00720808">
      <w:pPr>
        <w:pStyle w:val="ListParagraph"/>
        <w:numPr>
          <w:ilvl w:val="0"/>
          <w:numId w:val="1"/>
        </w:numPr>
        <w:spacing w:line="480" w:lineRule="auto"/>
      </w:pPr>
      <w:r>
        <w:t xml:space="preserve">How much </w:t>
      </w:r>
      <w:proofErr w:type="gramStart"/>
      <w:r>
        <w:t>was the county secretary paid</w:t>
      </w:r>
      <w:proofErr w:type="gramEnd"/>
      <w:r>
        <w:t xml:space="preserve"> this month?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A769AE" w:rsidRDefault="00A769AE" w:rsidP="00720808">
      <w:pPr>
        <w:pStyle w:val="ListParagraph"/>
        <w:numPr>
          <w:ilvl w:val="0"/>
          <w:numId w:val="1"/>
        </w:numPr>
        <w:spacing w:line="480" w:lineRule="auto"/>
      </w:pPr>
      <w:r>
        <w:t xml:space="preserve">How many checks </w:t>
      </w:r>
      <w:proofErr w:type="gramStart"/>
      <w:r>
        <w:t>were presented</w:t>
      </w:r>
      <w:proofErr w:type="gramEnd"/>
      <w:r>
        <w:t xml:space="preserve"> for approval?  _______________________</w:t>
      </w:r>
    </w:p>
    <w:p w:rsidR="00A769AE" w:rsidRDefault="00A769AE" w:rsidP="00720808">
      <w:pPr>
        <w:pStyle w:val="ListParagraph"/>
        <w:numPr>
          <w:ilvl w:val="0"/>
          <w:numId w:val="1"/>
        </w:numPr>
        <w:spacing w:line="480" w:lineRule="auto"/>
      </w:pPr>
      <w:r>
        <w:t xml:space="preserve">What percent of the year’s travel budget for the 1000 class </w:t>
      </w:r>
      <w:proofErr w:type="gramStart"/>
      <w:r>
        <w:t>has been spent</w:t>
      </w:r>
      <w:proofErr w:type="gramEnd"/>
      <w:r>
        <w:t xml:space="preserve"> thus far? __________________</w:t>
      </w:r>
    </w:p>
    <w:p w:rsidR="00A769AE" w:rsidRDefault="00A769AE" w:rsidP="00720808">
      <w:pPr>
        <w:pStyle w:val="ListParagraph"/>
        <w:numPr>
          <w:ilvl w:val="0"/>
          <w:numId w:val="1"/>
        </w:numPr>
        <w:spacing w:line="480" w:lineRule="auto"/>
      </w:pPr>
      <w:r>
        <w:t>Are any of the expenses over their budgeted amount?  If so, which ones?  ___________________________________________________________________</w:t>
      </w:r>
    </w:p>
    <w:p w:rsidR="00A769AE" w:rsidRDefault="00A769AE" w:rsidP="00720808">
      <w:pPr>
        <w:pStyle w:val="ListParagraph"/>
        <w:numPr>
          <w:ilvl w:val="0"/>
          <w:numId w:val="1"/>
        </w:numPr>
        <w:spacing w:line="480" w:lineRule="auto"/>
      </w:pPr>
      <w:r>
        <w:t>Does the county have any savings or investments?  ____ Yes    ____ No</w:t>
      </w:r>
    </w:p>
    <w:p w:rsidR="00A769AE" w:rsidRDefault="00A769AE" w:rsidP="00720808">
      <w:pPr>
        <w:pStyle w:val="ListParagraph"/>
        <w:numPr>
          <w:ilvl w:val="1"/>
          <w:numId w:val="1"/>
        </w:numPr>
        <w:spacing w:line="480" w:lineRule="auto"/>
      </w:pPr>
      <w:r>
        <w:t xml:space="preserve">If so, what is the amount of savings </w:t>
      </w:r>
      <w:proofErr w:type="gramStart"/>
      <w:r>
        <w:t>being held</w:t>
      </w:r>
      <w:proofErr w:type="gramEnd"/>
      <w:r>
        <w:t>? __________________</w:t>
      </w:r>
    </w:p>
    <w:p w:rsidR="00720808" w:rsidRDefault="00720808" w:rsidP="00720808">
      <w:pPr>
        <w:pStyle w:val="ListParagraph"/>
        <w:numPr>
          <w:ilvl w:val="0"/>
          <w:numId w:val="1"/>
        </w:numPr>
        <w:spacing w:line="480" w:lineRule="auto"/>
      </w:pPr>
      <w:r>
        <w:t xml:space="preserve">As a council member, are there any items in this report that you would questions?  </w:t>
      </w:r>
    </w:p>
    <w:p w:rsidR="00720808" w:rsidRDefault="00720808" w:rsidP="00720808">
      <w:pPr>
        <w:pStyle w:val="ListParagraph"/>
        <w:spacing w:line="480" w:lineRule="auto"/>
      </w:pPr>
      <w:r>
        <w:t>Please list:</w:t>
      </w:r>
    </w:p>
    <w:p w:rsidR="00720808" w:rsidRDefault="00720808" w:rsidP="00720808">
      <w:pPr>
        <w:pStyle w:val="ListParagraph"/>
        <w:spacing w:line="480" w:lineRule="auto"/>
      </w:pPr>
      <w:r>
        <w:t>____________________________________________________________________</w:t>
      </w:r>
    </w:p>
    <w:p w:rsidR="00720808" w:rsidRDefault="00720808">
      <w:r>
        <w:br w:type="page"/>
      </w:r>
    </w:p>
    <w:p w:rsidR="00720808" w:rsidRDefault="00720808" w:rsidP="00720808">
      <w:pPr>
        <w:pStyle w:val="ListParagraph"/>
      </w:pPr>
      <w:r>
        <w:lastRenderedPageBreak/>
        <w:t>Answer Sheet:</w:t>
      </w:r>
    </w:p>
    <w:p w:rsidR="00720808" w:rsidRDefault="00720808" w:rsidP="00720808">
      <w:pPr>
        <w:pStyle w:val="ListParagraph"/>
      </w:pPr>
    </w:p>
    <w:p w:rsidR="00B92E1C" w:rsidRDefault="00B92E1C" w:rsidP="00B92E1C">
      <w:pPr>
        <w:pStyle w:val="ListParagraph"/>
        <w:numPr>
          <w:ilvl w:val="0"/>
          <w:numId w:val="3"/>
        </w:numPr>
        <w:spacing w:line="480" w:lineRule="auto"/>
      </w:pPr>
      <w:r>
        <w:t xml:space="preserve">What is the current balance in the checking account?  </w:t>
      </w:r>
      <w:r>
        <w:t>$13,572.52</w:t>
      </w:r>
    </w:p>
    <w:p w:rsidR="00B92E1C" w:rsidRDefault="00B92E1C" w:rsidP="00B92E1C">
      <w:pPr>
        <w:pStyle w:val="ListParagraph"/>
        <w:numPr>
          <w:ilvl w:val="0"/>
          <w:numId w:val="3"/>
        </w:numPr>
        <w:spacing w:line="480" w:lineRule="auto"/>
      </w:pPr>
      <w:r>
        <w:t xml:space="preserve">How much </w:t>
      </w:r>
      <w:proofErr w:type="gramStart"/>
      <w:r>
        <w:t>was the county secretary paid</w:t>
      </w:r>
      <w:proofErr w:type="gramEnd"/>
      <w:r>
        <w:t xml:space="preserve"> this month?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$1,323.03</w:t>
      </w:r>
    </w:p>
    <w:p w:rsidR="00B92E1C" w:rsidRDefault="00B92E1C" w:rsidP="00B92E1C">
      <w:pPr>
        <w:pStyle w:val="ListParagraph"/>
        <w:numPr>
          <w:ilvl w:val="0"/>
          <w:numId w:val="3"/>
        </w:numPr>
        <w:spacing w:line="480" w:lineRule="auto"/>
      </w:pPr>
      <w:r>
        <w:t xml:space="preserve">How many checks </w:t>
      </w:r>
      <w:proofErr w:type="gramStart"/>
      <w:r>
        <w:t>were presented</w:t>
      </w:r>
      <w:proofErr w:type="gramEnd"/>
      <w:r>
        <w:t xml:space="preserve"> for approval? </w:t>
      </w:r>
      <w:r>
        <w:t>16</w:t>
      </w:r>
    </w:p>
    <w:p w:rsidR="00B92E1C" w:rsidRDefault="00B92E1C" w:rsidP="00B92E1C">
      <w:pPr>
        <w:pStyle w:val="ListParagraph"/>
        <w:numPr>
          <w:ilvl w:val="0"/>
          <w:numId w:val="3"/>
        </w:numPr>
        <w:spacing w:line="480" w:lineRule="auto"/>
      </w:pPr>
      <w:r>
        <w:t xml:space="preserve">What percent of the year’s travel budget for the 1000 class </w:t>
      </w:r>
      <w:proofErr w:type="gramStart"/>
      <w:r>
        <w:t>has been spent</w:t>
      </w:r>
      <w:proofErr w:type="gramEnd"/>
      <w:r>
        <w:t xml:space="preserve"> thus far? </w:t>
      </w:r>
      <w:r>
        <w:t>44.36%</w:t>
      </w:r>
    </w:p>
    <w:p w:rsidR="00B92E1C" w:rsidRDefault="00B92E1C" w:rsidP="00B92E1C">
      <w:pPr>
        <w:pStyle w:val="ListParagraph"/>
        <w:numPr>
          <w:ilvl w:val="0"/>
          <w:numId w:val="3"/>
        </w:numPr>
        <w:spacing w:line="480" w:lineRule="auto"/>
      </w:pPr>
      <w:r>
        <w:t xml:space="preserve">Are any of the expenses over their budgeted amount?  If so, which ones?  </w:t>
      </w:r>
    </w:p>
    <w:p w:rsidR="00B92E1C" w:rsidRDefault="00B92E1C" w:rsidP="00B92E1C">
      <w:pPr>
        <w:pStyle w:val="ListParagraph"/>
        <w:numPr>
          <w:ilvl w:val="0"/>
          <w:numId w:val="5"/>
        </w:numPr>
        <w:spacing w:line="480" w:lineRule="auto"/>
      </w:pPr>
      <w:r>
        <w:t>Non payroll salaries at 114%</w:t>
      </w:r>
    </w:p>
    <w:p w:rsidR="00B92E1C" w:rsidRDefault="00B92E1C" w:rsidP="00B92E1C">
      <w:pPr>
        <w:pStyle w:val="ListParagraph"/>
        <w:numPr>
          <w:ilvl w:val="0"/>
          <w:numId w:val="5"/>
        </w:numPr>
        <w:spacing w:line="480" w:lineRule="auto"/>
      </w:pPr>
      <w:r>
        <w:t>Postage at 166%</w:t>
      </w:r>
    </w:p>
    <w:p w:rsidR="00B92E1C" w:rsidRDefault="00181422" w:rsidP="00B92E1C">
      <w:pPr>
        <w:pStyle w:val="ListParagraph"/>
        <w:numPr>
          <w:ilvl w:val="0"/>
          <w:numId w:val="5"/>
        </w:numPr>
        <w:spacing w:line="480" w:lineRule="auto"/>
      </w:pPr>
      <w:r>
        <w:t>Telephone tolls at 136%</w:t>
      </w:r>
    </w:p>
    <w:p w:rsidR="00181422" w:rsidRDefault="00181422" w:rsidP="00B92E1C">
      <w:pPr>
        <w:pStyle w:val="ListParagraph"/>
        <w:numPr>
          <w:ilvl w:val="0"/>
          <w:numId w:val="5"/>
        </w:numPr>
        <w:spacing w:line="480" w:lineRule="auto"/>
      </w:pPr>
      <w:r>
        <w:t>Insurance at 378%</w:t>
      </w:r>
    </w:p>
    <w:p w:rsidR="00181422" w:rsidRDefault="00181422" w:rsidP="00B92E1C">
      <w:pPr>
        <w:pStyle w:val="ListParagraph"/>
        <w:numPr>
          <w:ilvl w:val="0"/>
          <w:numId w:val="5"/>
        </w:numPr>
        <w:spacing w:line="480" w:lineRule="auto"/>
      </w:pPr>
      <w:r>
        <w:t>Miscellaneous at 200%</w:t>
      </w:r>
    </w:p>
    <w:p w:rsidR="00181422" w:rsidRDefault="00181422" w:rsidP="00B92E1C">
      <w:pPr>
        <w:pStyle w:val="ListParagraph"/>
        <w:numPr>
          <w:ilvl w:val="0"/>
          <w:numId w:val="5"/>
        </w:numPr>
        <w:spacing w:line="480" w:lineRule="auto"/>
      </w:pPr>
      <w:r>
        <w:t>Furniture at 100.84%</w:t>
      </w:r>
    </w:p>
    <w:p w:rsidR="00B92E1C" w:rsidRDefault="00B92E1C" w:rsidP="00B92E1C">
      <w:pPr>
        <w:pStyle w:val="ListParagraph"/>
        <w:numPr>
          <w:ilvl w:val="0"/>
          <w:numId w:val="3"/>
        </w:numPr>
        <w:spacing w:line="480" w:lineRule="auto"/>
      </w:pPr>
      <w:r>
        <w:t>Does the county have any savings or investments?  ____ Yes    ____ No</w:t>
      </w:r>
    </w:p>
    <w:p w:rsidR="00B92E1C" w:rsidRDefault="00B92E1C" w:rsidP="00B92E1C">
      <w:pPr>
        <w:pStyle w:val="ListParagraph"/>
        <w:numPr>
          <w:ilvl w:val="1"/>
          <w:numId w:val="3"/>
        </w:numPr>
        <w:spacing w:line="480" w:lineRule="auto"/>
      </w:pPr>
      <w:r>
        <w:t xml:space="preserve">If so, what is the amount of savings </w:t>
      </w:r>
      <w:proofErr w:type="gramStart"/>
      <w:r>
        <w:t>being held</w:t>
      </w:r>
      <w:proofErr w:type="gramEnd"/>
      <w:r>
        <w:t>? __________________</w:t>
      </w:r>
    </w:p>
    <w:p w:rsidR="00B92E1C" w:rsidRDefault="00B92E1C" w:rsidP="00B92E1C">
      <w:pPr>
        <w:pStyle w:val="ListParagraph"/>
        <w:numPr>
          <w:ilvl w:val="0"/>
          <w:numId w:val="3"/>
        </w:numPr>
        <w:spacing w:line="480" w:lineRule="auto"/>
      </w:pPr>
      <w:r>
        <w:t xml:space="preserve">As a council member, are there any items in this report that you would questions?  </w:t>
      </w:r>
    </w:p>
    <w:p w:rsidR="00B92E1C" w:rsidRDefault="00B92E1C" w:rsidP="00B92E1C">
      <w:pPr>
        <w:pStyle w:val="ListParagraph"/>
        <w:spacing w:line="480" w:lineRule="auto"/>
      </w:pPr>
      <w:r>
        <w:t>Possible questions could include:</w:t>
      </w:r>
    </w:p>
    <w:p w:rsidR="00B92E1C" w:rsidRDefault="00B92E1C" w:rsidP="00B92E1C">
      <w:pPr>
        <w:pStyle w:val="ListParagraph"/>
        <w:numPr>
          <w:ilvl w:val="0"/>
          <w:numId w:val="4"/>
        </w:numPr>
        <w:spacing w:line="480" w:lineRule="auto"/>
      </w:pPr>
      <w:r>
        <w:t>What happened to check #4350?</w:t>
      </w:r>
    </w:p>
    <w:p w:rsidR="00B92E1C" w:rsidRDefault="00B92E1C" w:rsidP="00B92E1C">
      <w:pPr>
        <w:pStyle w:val="ListParagraph"/>
        <w:numPr>
          <w:ilvl w:val="0"/>
          <w:numId w:val="4"/>
        </w:numPr>
        <w:spacing w:line="480" w:lineRule="auto"/>
      </w:pPr>
      <w:r>
        <w:t xml:space="preserve">Why </w:t>
      </w:r>
      <w:proofErr w:type="gramStart"/>
      <w:r>
        <w:t>are we</w:t>
      </w:r>
      <w:proofErr w:type="gramEnd"/>
      <w:r>
        <w:t xml:space="preserve"> over budget in the items listed in question 5?</w:t>
      </w:r>
    </w:p>
    <w:p w:rsidR="00B92E1C" w:rsidRDefault="00B92E1C" w:rsidP="00B92E1C">
      <w:pPr>
        <w:pStyle w:val="ListParagraph"/>
        <w:numPr>
          <w:ilvl w:val="0"/>
          <w:numId w:val="4"/>
        </w:numPr>
        <w:spacing w:line="480" w:lineRule="auto"/>
      </w:pPr>
      <w:r>
        <w:t>What was the purpose of the gift purchased at Downtown Music Company?</w:t>
      </w:r>
    </w:p>
    <w:p w:rsidR="00B92E1C" w:rsidRDefault="00B92E1C" w:rsidP="00B92E1C">
      <w:pPr>
        <w:pStyle w:val="ListParagraph"/>
        <w:numPr>
          <w:ilvl w:val="0"/>
          <w:numId w:val="4"/>
        </w:numPr>
        <w:spacing w:line="480" w:lineRule="auto"/>
      </w:pPr>
      <w:r>
        <w:t>Why are we purchasing meals for the Hometown Festival?</w:t>
      </w:r>
    </w:p>
    <w:p w:rsidR="00B92E1C" w:rsidRDefault="00B92E1C" w:rsidP="00B92E1C">
      <w:pPr>
        <w:pStyle w:val="ListParagraph"/>
        <w:numPr>
          <w:ilvl w:val="0"/>
          <w:numId w:val="4"/>
        </w:numPr>
        <w:spacing w:line="480" w:lineRule="auto"/>
      </w:pPr>
      <w:r>
        <w:t xml:space="preserve">What </w:t>
      </w:r>
      <w:proofErr w:type="gramStart"/>
      <w:r>
        <w:t>was the labor provided</w:t>
      </w:r>
      <w:proofErr w:type="gramEnd"/>
      <w:r>
        <w:t xml:space="preserve"> by the contract employee?</w:t>
      </w:r>
    </w:p>
    <w:p w:rsidR="00B92E1C" w:rsidRDefault="00B92E1C" w:rsidP="00B92E1C">
      <w:pPr>
        <w:pStyle w:val="ListParagraph"/>
        <w:numPr>
          <w:ilvl w:val="0"/>
          <w:numId w:val="4"/>
        </w:numPr>
        <w:spacing w:line="480" w:lineRule="auto"/>
      </w:pPr>
      <w:r>
        <w:t>Do we have enough savings to cover an emergency?</w:t>
      </w:r>
    </w:p>
    <w:p w:rsidR="00720808" w:rsidRDefault="00B92E1C" w:rsidP="00912A57">
      <w:pPr>
        <w:pStyle w:val="ListParagraph"/>
        <w:numPr>
          <w:ilvl w:val="0"/>
          <w:numId w:val="4"/>
        </w:numPr>
        <w:spacing w:line="480" w:lineRule="auto"/>
      </w:pPr>
      <w:r>
        <w:t>Why have we spent less than half of our travel budget?  Is the travel budget down because we are not conducting the anticipated amount of programming?</w:t>
      </w:r>
      <w:bookmarkStart w:id="0" w:name="_GoBack"/>
      <w:bookmarkEnd w:id="0"/>
    </w:p>
    <w:sectPr w:rsidR="00720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1E5"/>
    <w:multiLevelType w:val="hybridMultilevel"/>
    <w:tmpl w:val="4EC8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523752"/>
    <w:multiLevelType w:val="hybridMultilevel"/>
    <w:tmpl w:val="E538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E1C"/>
    <w:multiLevelType w:val="hybridMultilevel"/>
    <w:tmpl w:val="E538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027D"/>
    <w:multiLevelType w:val="hybridMultilevel"/>
    <w:tmpl w:val="237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25238"/>
    <w:multiLevelType w:val="hybridMultilevel"/>
    <w:tmpl w:val="CF243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AE"/>
    <w:rsid w:val="00177C28"/>
    <w:rsid w:val="00181422"/>
    <w:rsid w:val="003146E0"/>
    <w:rsid w:val="00720808"/>
    <w:rsid w:val="00912A57"/>
    <w:rsid w:val="00A769AE"/>
    <w:rsid w:val="00B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C20C"/>
  <w15:chartTrackingRefBased/>
  <w15:docId w15:val="{9717EB14-1619-46A4-B2E9-2E8D512D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Stuart-Simmons, Georgia</dc:creator>
  <cp:keywords/>
  <dc:description/>
  <cp:lastModifiedBy>Stuart-Simmons, Georgia</cp:lastModifiedBy>
  <cp:revision>2</cp:revision>
  <dcterms:created xsi:type="dcterms:W3CDTF">2017-06-14T16:02:00Z</dcterms:created>
  <dcterms:modified xsi:type="dcterms:W3CDTF">2017-06-14T16:37:00Z</dcterms:modified>
</cp:coreProperties>
</file>